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12" w:rsidRDefault="00222512" w:rsidP="00222512">
      <w:pPr>
        <w:jc w:val="center"/>
      </w:pPr>
    </w:p>
    <w:p w:rsidR="008645DD" w:rsidRDefault="00222512" w:rsidP="00222512">
      <w:pPr>
        <w:jc w:val="center"/>
        <w:rPr>
          <w:b/>
        </w:rPr>
      </w:pPr>
      <w:r w:rsidRPr="00222512">
        <w:rPr>
          <w:b/>
        </w:rPr>
        <w:t>DECLARATION OF APPLYING STATE AID / DE MINIMIS AID</w:t>
      </w:r>
      <w:r w:rsidR="006A2D07">
        <w:rPr>
          <w:rStyle w:val="FootnoteReference"/>
          <w:b/>
        </w:rPr>
        <w:footnoteReference w:id="1"/>
      </w:r>
    </w:p>
    <w:p w:rsidR="00222512" w:rsidRDefault="00222512" w:rsidP="0022251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Activity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Total cost of the activity (</w:t>
            </w:r>
            <w:proofErr w:type="spellStart"/>
            <w:r w:rsidRPr="005E4B52">
              <w:rPr>
                <w:b/>
                <w:lang w:val="en-US"/>
              </w:rPr>
              <w:t>inc</w:t>
            </w:r>
            <w:proofErr w:type="spellEnd"/>
            <w:r w:rsidRPr="005E4B52">
              <w:rPr>
                <w:b/>
                <w:lang w:val="en-US"/>
              </w:rPr>
              <w:t xml:space="preserve"> VAT)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Eligible cost of the activity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Aid intensity (%)</w:t>
            </w: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Aid amount</w:t>
            </w:r>
          </w:p>
        </w:tc>
        <w:tc>
          <w:tcPr>
            <w:tcW w:w="1511" w:type="dxa"/>
          </w:tcPr>
          <w:p w:rsidR="002A7CB9" w:rsidRPr="005E4B52" w:rsidRDefault="002A7CB9" w:rsidP="006E27FF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 xml:space="preserve">State aid / de </w:t>
            </w:r>
            <w:proofErr w:type="spellStart"/>
            <w:r w:rsidRPr="005E4B52">
              <w:rPr>
                <w:b/>
                <w:lang w:val="en-US"/>
              </w:rPr>
              <w:t>minimis</w:t>
            </w:r>
            <w:proofErr w:type="spellEnd"/>
            <w:r w:rsidRPr="005E4B52">
              <w:rPr>
                <w:b/>
                <w:lang w:val="en-US"/>
              </w:rPr>
              <w:t xml:space="preserve"> aid / no</w:t>
            </w:r>
            <w:r w:rsidR="006E27FF">
              <w:rPr>
                <w:b/>
                <w:lang w:val="en-US"/>
              </w:rPr>
              <w:t xml:space="preserve">t State aid relevant activity </w:t>
            </w:r>
            <w:r w:rsidR="00817433">
              <w:rPr>
                <w:rStyle w:val="FootnoteReference"/>
                <w:b/>
                <w:lang w:val="en-US"/>
              </w:rPr>
              <w:footnoteReference w:id="2"/>
            </w: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No 1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No 2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No 3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  <w:r>
              <w:rPr>
                <w:b/>
              </w:rPr>
              <w:t>No …</w:t>
            </w: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</w:tr>
    </w:tbl>
    <w:p w:rsidR="002A7CB9" w:rsidRPr="00222512" w:rsidRDefault="002A7CB9" w:rsidP="002A7CB9">
      <w:pPr>
        <w:rPr>
          <w:b/>
        </w:rPr>
      </w:pPr>
    </w:p>
    <w:sectPr w:rsidR="002A7CB9" w:rsidRPr="0022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16" w:rsidRDefault="003A4E16" w:rsidP="00FD1425">
      <w:pPr>
        <w:spacing w:after="0" w:line="240" w:lineRule="auto"/>
      </w:pPr>
      <w:r>
        <w:separator/>
      </w:r>
    </w:p>
  </w:endnote>
  <w:endnote w:type="continuationSeparator" w:id="0">
    <w:p w:rsidR="003A4E16" w:rsidRDefault="003A4E16" w:rsidP="00FD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2B" w:rsidRDefault="00461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2B" w:rsidRDefault="00461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2B" w:rsidRDefault="00461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16" w:rsidRDefault="003A4E16" w:rsidP="00FD1425">
      <w:pPr>
        <w:spacing w:after="0" w:line="240" w:lineRule="auto"/>
      </w:pPr>
      <w:r>
        <w:separator/>
      </w:r>
    </w:p>
  </w:footnote>
  <w:footnote w:type="continuationSeparator" w:id="0">
    <w:p w:rsidR="003A4E16" w:rsidRDefault="003A4E16" w:rsidP="00FD1425">
      <w:pPr>
        <w:spacing w:after="0" w:line="240" w:lineRule="auto"/>
      </w:pPr>
      <w:r>
        <w:continuationSeparator/>
      </w:r>
    </w:p>
  </w:footnote>
  <w:footnote w:id="1">
    <w:p w:rsidR="006A2D07" w:rsidRPr="000C0B37" w:rsidRDefault="006A2D07">
      <w:pPr>
        <w:pStyle w:val="FootnoteText"/>
        <w:rPr>
          <w:lang w:val="en-US"/>
        </w:rPr>
      </w:pPr>
      <w:r w:rsidRPr="000C0B37">
        <w:rPr>
          <w:rStyle w:val="FootnoteReference"/>
          <w:lang w:val="en-US"/>
        </w:rPr>
        <w:footnoteRef/>
      </w:r>
      <w:r w:rsidRPr="000C0B37">
        <w:rPr>
          <w:lang w:val="en-US"/>
        </w:rPr>
        <w:t xml:space="preserve"> This declaration is only applicable to the applicants </w:t>
      </w:r>
      <w:r w:rsidR="00B058A7">
        <w:rPr>
          <w:lang w:val="en-US"/>
        </w:rPr>
        <w:t xml:space="preserve">and/or partners </w:t>
      </w:r>
      <w:r w:rsidRPr="000C0B37">
        <w:rPr>
          <w:lang w:val="en-US"/>
        </w:rPr>
        <w:t>from Estonia.</w:t>
      </w:r>
    </w:p>
  </w:footnote>
  <w:footnote w:id="2">
    <w:p w:rsidR="00F02B4C" w:rsidRPr="000C0B37" w:rsidRDefault="00817433">
      <w:pPr>
        <w:pStyle w:val="FootnoteText"/>
        <w:rPr>
          <w:lang w:val="en-US"/>
        </w:rPr>
      </w:pPr>
      <w:r w:rsidRPr="000C0B37">
        <w:rPr>
          <w:rStyle w:val="FootnoteReference"/>
          <w:lang w:val="en-US"/>
        </w:rPr>
        <w:footnoteRef/>
      </w:r>
      <w:r w:rsidRPr="000C0B37">
        <w:rPr>
          <w:lang w:val="en-US"/>
        </w:rPr>
        <w:t xml:space="preserve"> Please indicate which </w:t>
      </w:r>
      <w:r w:rsidR="00F02B4C" w:rsidRPr="000C0B37">
        <w:rPr>
          <w:lang w:val="en-US"/>
        </w:rPr>
        <w:t xml:space="preserve">of the following aid regulations you apply: </w:t>
      </w:r>
    </w:p>
    <w:p w:rsidR="00D83414" w:rsidRDefault="00F02B4C">
      <w:pPr>
        <w:pStyle w:val="FootnoteText"/>
        <w:rPr>
          <w:lang w:val="en-US"/>
        </w:rPr>
      </w:pPr>
      <w:r w:rsidRPr="000C0B37">
        <w:rPr>
          <w:lang w:val="en-US"/>
        </w:rPr>
        <w:t xml:space="preserve">1) Regulation (EU) No 651/2014 (article </w:t>
      </w:r>
      <w:r w:rsidR="00D83414">
        <w:rPr>
          <w:lang w:val="en-US"/>
        </w:rPr>
        <w:t>according to the State aid guidelines</w:t>
      </w:r>
      <w:r w:rsidRPr="000C0B37">
        <w:rPr>
          <w:lang w:val="en-US"/>
        </w:rPr>
        <w:t>);</w:t>
      </w:r>
    </w:p>
    <w:p w:rsidR="00D83414" w:rsidRDefault="00D83414">
      <w:pPr>
        <w:pStyle w:val="FootnoteText"/>
        <w:rPr>
          <w:lang w:val="en-US"/>
        </w:rPr>
      </w:pPr>
      <w:r>
        <w:rPr>
          <w:lang w:val="en-US"/>
        </w:rPr>
        <w:t>2) Regulation (EU) No 702/2014 (</w:t>
      </w:r>
      <w:r w:rsidRPr="000C0B37">
        <w:rPr>
          <w:lang w:val="en-US"/>
        </w:rPr>
        <w:t xml:space="preserve">article </w:t>
      </w:r>
      <w:r>
        <w:rPr>
          <w:lang w:val="en-US"/>
        </w:rPr>
        <w:t>according to the State aid guidelines);</w:t>
      </w:r>
    </w:p>
    <w:p w:rsidR="00F02B4C" w:rsidRPr="000C0B37" w:rsidRDefault="00D83414">
      <w:pPr>
        <w:pStyle w:val="FootnoteText"/>
        <w:rPr>
          <w:lang w:val="en-US"/>
        </w:rPr>
      </w:pPr>
      <w:r>
        <w:rPr>
          <w:lang w:val="en-US"/>
        </w:rPr>
        <w:t>3) Regulation (EU) No 1388/2014 (</w:t>
      </w:r>
      <w:r w:rsidRPr="00D83414">
        <w:rPr>
          <w:lang w:val="en-US"/>
        </w:rPr>
        <w:t>article according to the State aid guidelines);</w:t>
      </w:r>
    </w:p>
    <w:p w:rsidR="00F02B4C" w:rsidRPr="000C0B37" w:rsidRDefault="00D83414">
      <w:pPr>
        <w:pStyle w:val="FootnoteText"/>
        <w:rPr>
          <w:lang w:val="en-US"/>
        </w:rPr>
      </w:pPr>
      <w:r>
        <w:rPr>
          <w:lang w:val="en-US"/>
        </w:rPr>
        <w:t>4</w:t>
      </w:r>
      <w:r w:rsidR="00F02B4C" w:rsidRPr="000C0B37">
        <w:rPr>
          <w:lang w:val="en-US"/>
        </w:rPr>
        <w:t xml:space="preserve">) </w:t>
      </w:r>
      <w:r w:rsidR="00817433" w:rsidRPr="000C0B37">
        <w:rPr>
          <w:lang w:val="en-US"/>
        </w:rPr>
        <w:t xml:space="preserve">de </w:t>
      </w:r>
      <w:proofErr w:type="spellStart"/>
      <w:r w:rsidR="00817433" w:rsidRPr="000C0B37">
        <w:rPr>
          <w:lang w:val="en-US"/>
        </w:rPr>
        <w:t>minimis</w:t>
      </w:r>
      <w:proofErr w:type="spellEnd"/>
      <w:r w:rsidR="00817433" w:rsidRPr="000C0B37">
        <w:rPr>
          <w:lang w:val="en-US"/>
        </w:rPr>
        <w:t xml:space="preserve"> aid </w:t>
      </w:r>
      <w:r w:rsidR="00F02B4C" w:rsidRPr="000C0B37">
        <w:rPr>
          <w:lang w:val="en-US"/>
        </w:rPr>
        <w:t>Regulation (EU) No 1407/2013;</w:t>
      </w:r>
    </w:p>
    <w:p w:rsidR="00D83414" w:rsidRDefault="00D83414">
      <w:pPr>
        <w:pStyle w:val="FootnoteText"/>
        <w:rPr>
          <w:lang w:val="en-US"/>
        </w:rPr>
      </w:pPr>
      <w:r>
        <w:rPr>
          <w:lang w:val="en-US"/>
        </w:rPr>
        <w:t>5</w:t>
      </w:r>
      <w:r w:rsidR="00F02B4C" w:rsidRPr="000C0B37">
        <w:rPr>
          <w:lang w:val="en-US"/>
        </w:rPr>
        <w:t xml:space="preserve">) de </w:t>
      </w:r>
      <w:proofErr w:type="spellStart"/>
      <w:r w:rsidR="00F02B4C" w:rsidRPr="000C0B37">
        <w:rPr>
          <w:lang w:val="en-US"/>
        </w:rPr>
        <w:t>minimis</w:t>
      </w:r>
      <w:proofErr w:type="spellEnd"/>
      <w:r w:rsidR="00F02B4C" w:rsidRPr="000C0B37">
        <w:rPr>
          <w:lang w:val="en-US"/>
        </w:rPr>
        <w:t xml:space="preserve"> aid Regulation (EU) No 717/2014</w:t>
      </w:r>
      <w:r>
        <w:rPr>
          <w:lang w:val="en-US"/>
        </w:rPr>
        <w:t>;</w:t>
      </w:r>
    </w:p>
    <w:p w:rsidR="00817433" w:rsidRPr="000C0B37" w:rsidRDefault="00D83414">
      <w:pPr>
        <w:pStyle w:val="FootnoteText"/>
        <w:rPr>
          <w:lang w:val="en-US"/>
        </w:rPr>
      </w:pPr>
      <w:r>
        <w:rPr>
          <w:lang w:val="en-US"/>
        </w:rPr>
        <w:t xml:space="preserve">6) </w:t>
      </w:r>
      <w:proofErr w:type="gramStart"/>
      <w:r>
        <w:rPr>
          <w:lang w:val="en-US"/>
        </w:rPr>
        <w:t>de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minimis</w:t>
      </w:r>
      <w:proofErr w:type="spellEnd"/>
      <w:r>
        <w:rPr>
          <w:lang w:val="en-US"/>
        </w:rPr>
        <w:t xml:space="preserve"> Regulation (EU) No 1408/2013.</w:t>
      </w:r>
      <w:r w:rsidR="00F02B4C" w:rsidRPr="000C0B37">
        <w:rPr>
          <w:lang w:val="en-US"/>
        </w:rPr>
        <w:t xml:space="preserve"> </w:t>
      </w:r>
    </w:p>
    <w:p w:rsidR="000C0B37" w:rsidRPr="000C0B37" w:rsidRDefault="00F02B4C" w:rsidP="000C0B37">
      <w:pPr>
        <w:pStyle w:val="FootnoteText"/>
        <w:jc w:val="both"/>
        <w:rPr>
          <w:lang w:val="en-US"/>
        </w:rPr>
      </w:pPr>
      <w:r w:rsidRPr="000C0B37">
        <w:rPr>
          <w:lang w:val="en-US"/>
        </w:rPr>
        <w:t xml:space="preserve">If the activity is </w:t>
      </w:r>
      <w:r w:rsidR="00390C6D">
        <w:rPr>
          <w:lang w:val="en-US"/>
        </w:rPr>
        <w:t xml:space="preserve">not State aid </w:t>
      </w:r>
      <w:proofErr w:type="gramStart"/>
      <w:r w:rsidR="00390C6D">
        <w:rPr>
          <w:lang w:val="en-US"/>
        </w:rPr>
        <w:t xml:space="preserve">relevant </w:t>
      </w:r>
      <w:r w:rsidR="000C0B37" w:rsidRPr="000C0B37">
        <w:rPr>
          <w:lang w:val="en-US"/>
        </w:rPr>
        <w:t xml:space="preserve"> according</w:t>
      </w:r>
      <w:proofErr w:type="gramEnd"/>
      <w:r w:rsidR="000C0B37" w:rsidRPr="000C0B37">
        <w:rPr>
          <w:lang w:val="en-US"/>
        </w:rPr>
        <w:t xml:space="preserve"> to the points 2-7 of the State aid guidelines for the </w:t>
      </w:r>
      <w:r w:rsidR="00390C6D">
        <w:rPr>
          <w:lang w:val="en-US"/>
        </w:rPr>
        <w:t xml:space="preserve">open call for proposals then please justify briefly this position. </w:t>
      </w:r>
    </w:p>
    <w:p w:rsidR="00F02B4C" w:rsidRDefault="00F02B4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2B" w:rsidRDefault="00461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92" w:rsidRDefault="007C4692">
    <w:pPr>
      <w:pStyle w:val="Header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031085" wp14:editId="5C9DA0D8">
              <wp:simplePos x="0" y="0"/>
              <wp:positionH relativeFrom="column">
                <wp:posOffset>5005705</wp:posOffset>
              </wp:positionH>
              <wp:positionV relativeFrom="paragraph">
                <wp:posOffset>-31115</wp:posOffset>
              </wp:positionV>
              <wp:extent cx="1047115" cy="647065"/>
              <wp:effectExtent l="0" t="0" r="63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692" w:rsidRDefault="007C4692" w:rsidP="007C4692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554F38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ANNEX 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7C4692" w:rsidRPr="003B2869" w:rsidRDefault="007C4692" w:rsidP="007C4692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  <w:vertAlign w:val="superscript"/>
                            </w:rPr>
                            <w:t xml:space="preserve">nd </w:t>
                          </w:r>
                          <w:proofErr w:type="spellStart"/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C4692" w:rsidRDefault="007C4692" w:rsidP="007C46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310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15pt;margin-top:-2.45pt;width:82.45pt;height: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" stroked="f">
              <v:textbox>
                <w:txbxContent>
                  <w:p w:rsidR="007C4692" w:rsidRDefault="007C4692" w:rsidP="007C4692">
                    <w:pPr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554F38">
                      <w:rPr>
                        <w:rFonts w:ascii="Verdana" w:hAnsi="Verdana"/>
                        <w:sz w:val="24"/>
                        <w:szCs w:val="24"/>
                      </w:rPr>
                      <w:t xml:space="preserve">ANNEX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5</w:t>
                    </w:r>
                  </w:p>
                  <w:p w:rsidR="007C4692" w:rsidRPr="003B2869" w:rsidRDefault="007C4692" w:rsidP="007C4692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3B2869">
                      <w:rPr>
                        <w:rFonts w:ascii="Verdana" w:hAnsi="Verdana"/>
                        <w:sz w:val="20"/>
                        <w:szCs w:val="20"/>
                        <w:vertAlign w:val="superscript"/>
                      </w:rPr>
                      <w:t xml:space="preserve">nd </w:t>
                    </w:r>
                    <w:proofErr w:type="spellStart"/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>Call</w:t>
                    </w:r>
                    <w:proofErr w:type="spellEnd"/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p>
                  <w:p w:rsidR="007C4692" w:rsidRDefault="007C4692" w:rsidP="007C4692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>
          <wp:extent cx="1828571" cy="61904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RUS_crossborder_full-logo_colou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71" cy="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C4692" w:rsidRDefault="007C4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2B" w:rsidRDefault="00461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2"/>
    <w:rsid w:val="000C0B37"/>
    <w:rsid w:val="001F3A44"/>
    <w:rsid w:val="00222512"/>
    <w:rsid w:val="002A7CB9"/>
    <w:rsid w:val="00313621"/>
    <w:rsid w:val="00390C6D"/>
    <w:rsid w:val="003A4E16"/>
    <w:rsid w:val="003B4C78"/>
    <w:rsid w:val="00461E2B"/>
    <w:rsid w:val="004D3A12"/>
    <w:rsid w:val="005E4B52"/>
    <w:rsid w:val="006A2D07"/>
    <w:rsid w:val="006E27FF"/>
    <w:rsid w:val="007C2A11"/>
    <w:rsid w:val="007C4692"/>
    <w:rsid w:val="00817433"/>
    <w:rsid w:val="00B058A7"/>
    <w:rsid w:val="00D83414"/>
    <w:rsid w:val="00DE2761"/>
    <w:rsid w:val="00E16FC8"/>
    <w:rsid w:val="00E653E1"/>
    <w:rsid w:val="00F02B4C"/>
    <w:rsid w:val="00F14E10"/>
    <w:rsid w:val="00F71F8F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556F36-F284-4BA6-87C4-DD356E7E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1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4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92"/>
  </w:style>
  <w:style w:type="paragraph" w:styleId="Footer">
    <w:name w:val="footer"/>
    <w:basedOn w:val="Normal"/>
    <w:link w:val="FooterChar"/>
    <w:uiPriority w:val="99"/>
    <w:unhideWhenUsed/>
    <w:rsid w:val="007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D3D5-2198-498B-93E4-805FEB1E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Vukkert</dc:creator>
  <cp:keywords/>
  <dc:description/>
  <cp:lastModifiedBy>Unda Ozolina</cp:lastModifiedBy>
  <cp:revision>4</cp:revision>
  <dcterms:created xsi:type="dcterms:W3CDTF">2018-01-05T09:55:00Z</dcterms:created>
  <dcterms:modified xsi:type="dcterms:W3CDTF">2018-01-05T13:16:00Z</dcterms:modified>
</cp:coreProperties>
</file>